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FC" w:rsidRDefault="00AA0CCE" w:rsidP="003D7145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3D7145">
        <w:rPr>
          <w:b/>
          <w:color w:val="000000" w:themeColor="text1"/>
          <w:sz w:val="20"/>
          <w:szCs w:val="20"/>
        </w:rPr>
        <w:t xml:space="preserve">Компания </w:t>
      </w:r>
      <w:r w:rsidRPr="003D7145">
        <w:rPr>
          <w:b/>
          <w:color w:val="000000" w:themeColor="text1"/>
          <w:sz w:val="20"/>
          <w:szCs w:val="20"/>
          <w:lang w:val="en-US"/>
        </w:rPr>
        <w:t>RBC</w:t>
      </w:r>
      <w:r w:rsidRPr="003D7145">
        <w:rPr>
          <w:b/>
          <w:color w:val="000000" w:themeColor="text1"/>
          <w:sz w:val="20"/>
          <w:szCs w:val="20"/>
        </w:rPr>
        <w:t xml:space="preserve"> </w:t>
      </w:r>
      <w:r w:rsidRPr="003D7145">
        <w:rPr>
          <w:b/>
          <w:color w:val="000000" w:themeColor="text1"/>
          <w:sz w:val="20"/>
          <w:szCs w:val="20"/>
          <w:lang w:val="en-US"/>
        </w:rPr>
        <w:t>Group</w:t>
      </w:r>
      <w:r w:rsidRPr="003D7145">
        <w:rPr>
          <w:b/>
          <w:color w:val="000000" w:themeColor="text1"/>
          <w:sz w:val="20"/>
          <w:szCs w:val="20"/>
        </w:rPr>
        <w:t xml:space="preserve"> построит комплексную информационную систему управления </w:t>
      </w:r>
    </w:p>
    <w:p w:rsidR="00AA0CCE" w:rsidRDefault="00AA0CCE" w:rsidP="003D7145">
      <w:pPr>
        <w:spacing w:after="0" w:line="240" w:lineRule="auto"/>
        <w:rPr>
          <w:b/>
          <w:color w:val="000000" w:themeColor="text1"/>
          <w:sz w:val="20"/>
          <w:szCs w:val="20"/>
          <w:lang w:val="uk-UA"/>
        </w:rPr>
      </w:pPr>
      <w:bookmarkStart w:id="0" w:name="_GoBack"/>
      <w:bookmarkEnd w:id="0"/>
      <w:r w:rsidRPr="003D7145">
        <w:rPr>
          <w:b/>
          <w:color w:val="000000" w:themeColor="text1"/>
          <w:sz w:val="20"/>
          <w:szCs w:val="20"/>
        </w:rPr>
        <w:t xml:space="preserve">для компании </w:t>
      </w:r>
      <w:r w:rsidRPr="003D7145">
        <w:rPr>
          <w:b/>
          <w:color w:val="000000" w:themeColor="text1"/>
          <w:sz w:val="20"/>
          <w:szCs w:val="20"/>
          <w:lang w:val="uk-UA"/>
        </w:rPr>
        <w:t>«</w:t>
      </w:r>
      <w:proofErr w:type="spellStart"/>
      <w:r w:rsidRPr="003D7145">
        <w:rPr>
          <w:b/>
          <w:color w:val="000000" w:themeColor="text1"/>
          <w:sz w:val="20"/>
          <w:szCs w:val="20"/>
          <w:lang w:val="uk-UA"/>
        </w:rPr>
        <w:t>Биол</w:t>
      </w:r>
      <w:proofErr w:type="spellEnd"/>
      <w:r w:rsidRPr="003D7145">
        <w:rPr>
          <w:b/>
          <w:color w:val="000000" w:themeColor="text1"/>
          <w:sz w:val="20"/>
          <w:szCs w:val="20"/>
          <w:lang w:val="uk-UA"/>
        </w:rPr>
        <w:t>»</w:t>
      </w:r>
    </w:p>
    <w:p w:rsidR="00ED62DF" w:rsidRPr="003D7145" w:rsidRDefault="00ED62DF" w:rsidP="003D7145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B76F82" w:rsidRDefault="00ED62DF" w:rsidP="00B76F82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2855F75" wp14:editId="41ABECE9">
            <wp:simplePos x="0" y="0"/>
            <wp:positionH relativeFrom="margin">
              <wp:posOffset>4768215</wp:posOffset>
            </wp:positionH>
            <wp:positionV relativeFrom="margin">
              <wp:posOffset>476250</wp:posOffset>
            </wp:positionV>
            <wp:extent cx="1141095" cy="44132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CCE" w:rsidRPr="003D7145">
        <w:rPr>
          <w:color w:val="000000" w:themeColor="text1"/>
          <w:sz w:val="20"/>
          <w:szCs w:val="20"/>
        </w:rPr>
        <w:t xml:space="preserve">Крупнейший в Украине производитель кухонной посуды компания </w:t>
      </w:r>
      <w:r w:rsidR="00AA0CCE" w:rsidRPr="003D7145">
        <w:rPr>
          <w:color w:val="000000" w:themeColor="text1"/>
          <w:sz w:val="20"/>
          <w:szCs w:val="20"/>
          <w:lang w:val="uk-UA"/>
        </w:rPr>
        <w:t>«</w:t>
      </w:r>
      <w:proofErr w:type="spellStart"/>
      <w:r w:rsidR="00AA0CCE" w:rsidRPr="003D7145">
        <w:rPr>
          <w:color w:val="000000" w:themeColor="text1"/>
          <w:sz w:val="20"/>
          <w:szCs w:val="20"/>
          <w:lang w:val="uk-UA"/>
        </w:rPr>
        <w:t>Биол</w:t>
      </w:r>
      <w:proofErr w:type="spellEnd"/>
      <w:r w:rsidR="00AA0CCE" w:rsidRPr="003D7145">
        <w:rPr>
          <w:color w:val="000000" w:themeColor="text1"/>
          <w:sz w:val="20"/>
          <w:szCs w:val="20"/>
          <w:lang w:val="uk-UA"/>
        </w:rPr>
        <w:t>»</w:t>
      </w:r>
      <w:r w:rsidR="00AA0CCE" w:rsidRPr="003D7145">
        <w:rPr>
          <w:color w:val="000000" w:themeColor="text1"/>
          <w:sz w:val="20"/>
          <w:szCs w:val="20"/>
        </w:rPr>
        <w:t xml:space="preserve"> и </w:t>
      </w:r>
      <w:r w:rsidR="00AA0CCE" w:rsidRPr="003D7145">
        <w:rPr>
          <w:color w:val="000000" w:themeColor="text1"/>
          <w:sz w:val="20"/>
          <w:szCs w:val="20"/>
          <w:lang w:val="en-US"/>
        </w:rPr>
        <w:t>RBC</w:t>
      </w:r>
      <w:r w:rsidR="00AA0CCE" w:rsidRPr="003D7145">
        <w:rPr>
          <w:color w:val="000000" w:themeColor="text1"/>
          <w:sz w:val="20"/>
          <w:szCs w:val="20"/>
        </w:rPr>
        <w:t xml:space="preserve"> </w:t>
      </w:r>
      <w:r w:rsidR="00AA0CCE" w:rsidRPr="003D7145">
        <w:rPr>
          <w:color w:val="000000" w:themeColor="text1"/>
          <w:sz w:val="20"/>
          <w:szCs w:val="20"/>
          <w:lang w:val="en-US"/>
        </w:rPr>
        <w:t>Group</w:t>
      </w:r>
      <w:r w:rsidR="00AA0CCE" w:rsidRPr="003D7145">
        <w:rPr>
          <w:color w:val="000000" w:themeColor="text1"/>
          <w:sz w:val="20"/>
          <w:szCs w:val="20"/>
        </w:rPr>
        <w:t xml:space="preserve"> объявляют о начале проекта создания комплексной информационной системы управления на базе </w:t>
      </w:r>
      <w:r w:rsidR="00AA0CCE" w:rsidRPr="003D7145">
        <w:rPr>
          <w:color w:val="000000" w:themeColor="text1"/>
          <w:sz w:val="20"/>
          <w:szCs w:val="20"/>
          <w:lang w:val="en-US"/>
        </w:rPr>
        <w:t>ERP</w:t>
      </w:r>
      <w:r w:rsidR="00AA0CCE" w:rsidRPr="003D7145">
        <w:rPr>
          <w:color w:val="000000" w:themeColor="text1"/>
          <w:sz w:val="20"/>
          <w:szCs w:val="20"/>
        </w:rPr>
        <w:t xml:space="preserve">-системы </w:t>
      </w:r>
      <w:proofErr w:type="spellStart"/>
      <w:r w:rsidR="00AA0CCE" w:rsidRPr="003D7145">
        <w:rPr>
          <w:color w:val="000000" w:themeColor="text1"/>
          <w:sz w:val="20"/>
          <w:szCs w:val="20"/>
          <w:lang w:val="en-US"/>
        </w:rPr>
        <w:t>Infor</w:t>
      </w:r>
      <w:proofErr w:type="spellEnd"/>
      <w:r w:rsidR="00AA0CCE" w:rsidRPr="003D7145">
        <w:rPr>
          <w:color w:val="000000" w:themeColor="text1"/>
          <w:sz w:val="20"/>
          <w:szCs w:val="20"/>
        </w:rPr>
        <w:t xml:space="preserve"> </w:t>
      </w:r>
      <w:r w:rsidR="00AA0CCE" w:rsidRPr="003D7145">
        <w:rPr>
          <w:color w:val="000000" w:themeColor="text1"/>
          <w:sz w:val="20"/>
          <w:szCs w:val="20"/>
          <w:lang w:val="en-US"/>
        </w:rPr>
        <w:t>LN</w:t>
      </w:r>
      <w:r w:rsidR="00AA0CCE" w:rsidRPr="003D7145">
        <w:rPr>
          <w:color w:val="000000" w:themeColor="text1"/>
          <w:sz w:val="20"/>
          <w:szCs w:val="20"/>
        </w:rPr>
        <w:t xml:space="preserve">, </w:t>
      </w:r>
      <w:r w:rsidR="00AA0CCE" w:rsidRPr="003D7145">
        <w:rPr>
          <w:color w:val="000000" w:themeColor="text1"/>
          <w:sz w:val="20"/>
          <w:szCs w:val="20"/>
          <w:lang w:val="en-US"/>
        </w:rPr>
        <w:t>BI</w:t>
      </w:r>
      <w:r w:rsidR="00AA0CCE" w:rsidRPr="003D7145">
        <w:rPr>
          <w:color w:val="000000" w:themeColor="text1"/>
          <w:sz w:val="20"/>
          <w:szCs w:val="20"/>
        </w:rPr>
        <w:t xml:space="preserve">-системы </w:t>
      </w:r>
      <w:r w:rsidR="00AA0CCE" w:rsidRPr="003D7145">
        <w:rPr>
          <w:color w:val="000000" w:themeColor="text1"/>
          <w:sz w:val="20"/>
          <w:szCs w:val="20"/>
          <w:lang w:val="en-US"/>
        </w:rPr>
        <w:t>QlikView</w:t>
      </w:r>
      <w:r w:rsidR="00AA0CCE" w:rsidRPr="003D7145">
        <w:rPr>
          <w:color w:val="000000" w:themeColor="text1"/>
          <w:sz w:val="20"/>
          <w:szCs w:val="20"/>
        </w:rPr>
        <w:t xml:space="preserve"> и системы бухгалтерского учета 1С.</w:t>
      </w:r>
    </w:p>
    <w:p w:rsidR="00AE67FC" w:rsidRDefault="00AE67FC" w:rsidP="00B76F82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:rsidR="00AE67FC" w:rsidRPr="00AE67FC" w:rsidRDefault="00AE67FC" w:rsidP="00B76F8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Основными целями проектами являются внедрение процессного подхода к управлению, внедрение современных методов планирования производства, запасов и закупок и контроля хода производственного процесса, оптимизация запасов и затрат в условиях непрерывного расширения номенклатурного ряда готовой продукции и увеличения производственных мощностей, а также мониторинг основных </w:t>
      </w:r>
      <w:r>
        <w:rPr>
          <w:color w:val="000000" w:themeColor="text1"/>
          <w:sz w:val="20"/>
          <w:szCs w:val="20"/>
          <w:lang w:val="en-US"/>
        </w:rPr>
        <w:t>KPI</w:t>
      </w:r>
      <w:r w:rsidRPr="00AE67F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компании в режиме времени близком </w:t>
      </w:r>
      <w:proofErr w:type="gramStart"/>
      <w:r>
        <w:rPr>
          <w:color w:val="000000" w:themeColor="text1"/>
          <w:sz w:val="20"/>
          <w:szCs w:val="20"/>
        </w:rPr>
        <w:t>к</w:t>
      </w:r>
      <w:proofErr w:type="gramEnd"/>
      <w:r>
        <w:rPr>
          <w:color w:val="000000" w:themeColor="text1"/>
          <w:sz w:val="20"/>
          <w:szCs w:val="20"/>
        </w:rPr>
        <w:t xml:space="preserve"> реальному. </w:t>
      </w:r>
    </w:p>
    <w:p w:rsidR="00B76F82" w:rsidRDefault="00B76F82" w:rsidP="00B76F82">
      <w:pPr>
        <w:spacing w:after="0" w:line="240" w:lineRule="auto"/>
        <w:rPr>
          <w:color w:val="000000" w:themeColor="text1"/>
          <w:sz w:val="20"/>
          <w:szCs w:val="20"/>
        </w:rPr>
      </w:pPr>
    </w:p>
    <w:p w:rsidR="00B76F82" w:rsidRDefault="00AA0CCE" w:rsidP="00B76F82">
      <w:pPr>
        <w:spacing w:after="0" w:line="240" w:lineRule="auto"/>
        <w:rPr>
          <w:color w:val="000000" w:themeColor="text1"/>
          <w:sz w:val="20"/>
          <w:szCs w:val="20"/>
        </w:rPr>
      </w:pPr>
      <w:r w:rsidRPr="003D7145">
        <w:rPr>
          <w:color w:val="000000" w:themeColor="text1"/>
          <w:sz w:val="20"/>
          <w:szCs w:val="20"/>
        </w:rPr>
        <w:t xml:space="preserve">В ходе проекта планируется осуществить внедрение бизнес-процессов управления НСИ, конструкторско-технологической подготовки производства, планирования отгрузок, производства, запасов и закупок, оперативное управление производством, управление продажами, управление закупками, учет затрат, управление взаиморасчетов с контрагентами. Также будет осуществлено развертывание </w:t>
      </w:r>
      <w:r w:rsidRPr="003D7145">
        <w:rPr>
          <w:color w:val="000000" w:themeColor="text1"/>
          <w:sz w:val="20"/>
          <w:szCs w:val="20"/>
          <w:lang w:val="en-US"/>
        </w:rPr>
        <w:t>BI</w:t>
      </w:r>
      <w:r w:rsidRPr="003D7145">
        <w:rPr>
          <w:color w:val="000000" w:themeColor="text1"/>
          <w:sz w:val="20"/>
          <w:szCs w:val="20"/>
        </w:rPr>
        <w:t xml:space="preserve">-системы </w:t>
      </w:r>
      <w:r w:rsidRPr="003D7145">
        <w:rPr>
          <w:color w:val="000000" w:themeColor="text1"/>
          <w:sz w:val="20"/>
          <w:szCs w:val="20"/>
          <w:lang w:val="en-US"/>
        </w:rPr>
        <w:t>QlikView</w:t>
      </w:r>
      <w:r w:rsidRPr="003D7145">
        <w:rPr>
          <w:color w:val="000000" w:themeColor="text1"/>
          <w:sz w:val="20"/>
          <w:szCs w:val="20"/>
        </w:rPr>
        <w:t xml:space="preserve"> для анализа продаж, производства, запасов, качества данных. Так как для ведения бухгалтерского и налогового учета на предприятии планируется использовать систему 1С, то также будет внедрена автоматическая интеграция между системами </w:t>
      </w:r>
      <w:proofErr w:type="spellStart"/>
      <w:r w:rsidRPr="003D7145">
        <w:rPr>
          <w:color w:val="000000" w:themeColor="text1"/>
          <w:sz w:val="20"/>
          <w:szCs w:val="20"/>
          <w:lang w:val="en-US"/>
        </w:rPr>
        <w:t>Infor</w:t>
      </w:r>
      <w:proofErr w:type="spellEnd"/>
      <w:r w:rsidRPr="003D7145">
        <w:rPr>
          <w:color w:val="000000" w:themeColor="text1"/>
          <w:sz w:val="20"/>
          <w:szCs w:val="20"/>
        </w:rPr>
        <w:t xml:space="preserve"> </w:t>
      </w:r>
      <w:r w:rsidR="00AE67FC">
        <w:rPr>
          <w:color w:val="000000" w:themeColor="text1"/>
          <w:sz w:val="20"/>
          <w:szCs w:val="20"/>
          <w:lang w:val="en-US"/>
        </w:rPr>
        <w:t>LN</w:t>
      </w:r>
      <w:r w:rsidR="00AE67FC" w:rsidRPr="00AE67FC">
        <w:rPr>
          <w:color w:val="000000" w:themeColor="text1"/>
          <w:sz w:val="20"/>
          <w:szCs w:val="20"/>
        </w:rPr>
        <w:t xml:space="preserve"> </w:t>
      </w:r>
      <w:r w:rsidRPr="003D7145">
        <w:rPr>
          <w:color w:val="000000" w:themeColor="text1"/>
          <w:sz w:val="20"/>
          <w:szCs w:val="20"/>
        </w:rPr>
        <w:t>и 1</w:t>
      </w:r>
      <w:r w:rsidRPr="003D7145">
        <w:rPr>
          <w:color w:val="000000" w:themeColor="text1"/>
          <w:sz w:val="20"/>
          <w:szCs w:val="20"/>
          <w:lang w:val="en-US"/>
        </w:rPr>
        <w:t>C</w:t>
      </w:r>
      <w:r w:rsidRPr="003D7145">
        <w:rPr>
          <w:color w:val="000000" w:themeColor="text1"/>
          <w:sz w:val="20"/>
          <w:szCs w:val="20"/>
        </w:rPr>
        <w:t>.</w:t>
      </w:r>
    </w:p>
    <w:p w:rsidR="00B76F82" w:rsidRDefault="00B76F82" w:rsidP="00B76F82">
      <w:pPr>
        <w:spacing w:after="0" w:line="240" w:lineRule="auto"/>
        <w:rPr>
          <w:color w:val="000000" w:themeColor="text1"/>
          <w:sz w:val="20"/>
          <w:szCs w:val="20"/>
        </w:rPr>
      </w:pPr>
    </w:p>
    <w:p w:rsidR="00AA0CCE" w:rsidRPr="003D7145" w:rsidRDefault="00AA0CCE" w:rsidP="00B76F82">
      <w:pPr>
        <w:spacing w:after="0" w:line="240" w:lineRule="auto"/>
        <w:rPr>
          <w:color w:val="000000" w:themeColor="text1"/>
          <w:sz w:val="20"/>
          <w:szCs w:val="20"/>
        </w:rPr>
      </w:pPr>
      <w:r w:rsidRPr="003D7145">
        <w:rPr>
          <w:color w:val="000000" w:themeColor="text1"/>
          <w:sz w:val="20"/>
          <w:szCs w:val="20"/>
        </w:rPr>
        <w:t>Проект рассчитан на 12 месяцев и будет осуществляться совместной проектной группой компаний «</w:t>
      </w:r>
      <w:proofErr w:type="spellStart"/>
      <w:r w:rsidRPr="003D7145">
        <w:rPr>
          <w:color w:val="000000" w:themeColor="text1"/>
          <w:sz w:val="20"/>
          <w:szCs w:val="20"/>
          <w:lang w:val="uk-UA"/>
        </w:rPr>
        <w:t>Биол</w:t>
      </w:r>
      <w:proofErr w:type="spellEnd"/>
      <w:r w:rsidRPr="003D7145">
        <w:rPr>
          <w:color w:val="000000" w:themeColor="text1"/>
          <w:sz w:val="20"/>
          <w:szCs w:val="20"/>
          <w:lang w:val="uk-UA"/>
        </w:rPr>
        <w:t xml:space="preserve">» и </w:t>
      </w:r>
      <w:r w:rsidRPr="003D7145">
        <w:rPr>
          <w:color w:val="000000" w:themeColor="text1"/>
          <w:sz w:val="20"/>
          <w:szCs w:val="20"/>
          <w:lang w:val="en-US"/>
        </w:rPr>
        <w:t>RBC</w:t>
      </w:r>
      <w:r w:rsidRPr="003D7145">
        <w:rPr>
          <w:color w:val="000000" w:themeColor="text1"/>
          <w:sz w:val="20"/>
          <w:szCs w:val="20"/>
        </w:rPr>
        <w:t xml:space="preserve"> </w:t>
      </w:r>
      <w:r w:rsidRPr="003D7145">
        <w:rPr>
          <w:color w:val="000000" w:themeColor="text1"/>
          <w:sz w:val="20"/>
          <w:szCs w:val="20"/>
          <w:lang w:val="en-US"/>
        </w:rPr>
        <w:t>Group</w:t>
      </w:r>
      <w:r w:rsidRPr="003D7145">
        <w:rPr>
          <w:color w:val="000000" w:themeColor="text1"/>
          <w:sz w:val="20"/>
          <w:szCs w:val="20"/>
        </w:rPr>
        <w:t>. В качестве партнера компании «</w:t>
      </w:r>
      <w:proofErr w:type="spellStart"/>
      <w:r w:rsidRPr="003D7145">
        <w:rPr>
          <w:color w:val="000000" w:themeColor="text1"/>
          <w:sz w:val="20"/>
          <w:szCs w:val="20"/>
        </w:rPr>
        <w:t>Биол</w:t>
      </w:r>
      <w:proofErr w:type="spellEnd"/>
      <w:r w:rsidRPr="003D7145">
        <w:rPr>
          <w:color w:val="000000" w:themeColor="text1"/>
          <w:sz w:val="20"/>
          <w:szCs w:val="20"/>
        </w:rPr>
        <w:t xml:space="preserve">» по поставке информационных систем и их внедрению была выбрана </w:t>
      </w:r>
      <w:r w:rsidRPr="003D7145">
        <w:rPr>
          <w:color w:val="000000" w:themeColor="text1"/>
          <w:sz w:val="20"/>
          <w:szCs w:val="20"/>
          <w:lang w:val="en-US"/>
        </w:rPr>
        <w:t>RBC</w:t>
      </w:r>
      <w:r w:rsidRPr="003D7145">
        <w:rPr>
          <w:color w:val="000000" w:themeColor="text1"/>
          <w:sz w:val="20"/>
          <w:szCs w:val="20"/>
        </w:rPr>
        <w:t xml:space="preserve"> </w:t>
      </w:r>
      <w:r w:rsidRPr="003D7145">
        <w:rPr>
          <w:color w:val="000000" w:themeColor="text1"/>
          <w:sz w:val="20"/>
          <w:szCs w:val="20"/>
          <w:lang w:val="en-US"/>
        </w:rPr>
        <w:t>Group</w:t>
      </w:r>
      <w:r w:rsidRPr="003D7145">
        <w:rPr>
          <w:color w:val="000000" w:themeColor="text1"/>
          <w:sz w:val="20"/>
          <w:szCs w:val="20"/>
        </w:rPr>
        <w:t xml:space="preserve"> на основе положительных рекомендаций </w:t>
      </w:r>
      <w:r w:rsidR="003D7145">
        <w:rPr>
          <w:color w:val="000000" w:themeColor="text1"/>
          <w:sz w:val="20"/>
          <w:szCs w:val="20"/>
        </w:rPr>
        <w:t>ее клиентов,</w:t>
      </w:r>
      <w:r w:rsidRPr="003D7145">
        <w:rPr>
          <w:color w:val="000000" w:themeColor="text1"/>
          <w:sz w:val="20"/>
          <w:szCs w:val="20"/>
        </w:rPr>
        <w:t xml:space="preserve"> таких как «</w:t>
      </w:r>
      <w:proofErr w:type="spellStart"/>
      <w:r w:rsidRPr="003D7145">
        <w:rPr>
          <w:color w:val="000000" w:themeColor="text1"/>
          <w:sz w:val="20"/>
          <w:szCs w:val="20"/>
        </w:rPr>
        <w:t>Роменский</w:t>
      </w:r>
      <w:proofErr w:type="spellEnd"/>
      <w:r w:rsidRPr="003D7145">
        <w:rPr>
          <w:color w:val="000000" w:themeColor="text1"/>
          <w:sz w:val="20"/>
          <w:szCs w:val="20"/>
        </w:rPr>
        <w:t xml:space="preserve"> завод «Тракторозапчасть» и «Гидросила Тетис», куда были осуществлены </w:t>
      </w:r>
      <w:proofErr w:type="spellStart"/>
      <w:r w:rsidRPr="003D7145">
        <w:rPr>
          <w:color w:val="000000" w:themeColor="text1"/>
          <w:sz w:val="20"/>
          <w:szCs w:val="20"/>
        </w:rPr>
        <w:t>референтые</w:t>
      </w:r>
      <w:proofErr w:type="spellEnd"/>
      <w:r w:rsidRPr="003D7145">
        <w:rPr>
          <w:color w:val="000000" w:themeColor="text1"/>
          <w:sz w:val="20"/>
          <w:szCs w:val="20"/>
        </w:rPr>
        <w:t xml:space="preserve"> визиты. </w:t>
      </w: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color w:val="000000" w:themeColor="text1"/>
          <w:sz w:val="20"/>
          <w:szCs w:val="20"/>
          <w:lang w:eastAsia="en-US"/>
        </w:rPr>
      </w:pP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color w:val="000000" w:themeColor="text1"/>
          <w:sz w:val="20"/>
          <w:szCs w:val="20"/>
          <w:lang w:eastAsia="en-US"/>
        </w:rPr>
      </w:pPr>
      <w:r w:rsidRPr="003D7145">
        <w:rPr>
          <w:rFonts w:asciiTheme="minorHAnsi" w:eastAsiaTheme="minorHAnsi" w:hAnsiTheme="minorHAnsi" w:cstheme="minorBidi"/>
          <w:b/>
          <w:bCs/>
          <w:color w:val="000000" w:themeColor="text1"/>
          <w:sz w:val="20"/>
          <w:szCs w:val="20"/>
          <w:lang w:eastAsia="en-US"/>
        </w:rPr>
        <w:t>О компании «</w:t>
      </w:r>
      <w:proofErr w:type="spellStart"/>
      <w:r w:rsidRPr="003D7145">
        <w:rPr>
          <w:rFonts w:asciiTheme="minorHAnsi" w:eastAsiaTheme="minorHAnsi" w:hAnsiTheme="minorHAnsi" w:cstheme="minorBidi"/>
          <w:b/>
          <w:bCs/>
          <w:color w:val="000000" w:themeColor="text1"/>
          <w:sz w:val="20"/>
          <w:szCs w:val="20"/>
          <w:lang w:eastAsia="en-US"/>
        </w:rPr>
        <w:t>Биол</w:t>
      </w:r>
      <w:proofErr w:type="spellEnd"/>
      <w:r w:rsidRPr="003D7145">
        <w:rPr>
          <w:rFonts w:asciiTheme="minorHAnsi" w:eastAsiaTheme="minorHAnsi" w:hAnsiTheme="minorHAnsi" w:cstheme="minorBidi"/>
          <w:b/>
          <w:bCs/>
          <w:color w:val="000000" w:themeColor="text1"/>
          <w:sz w:val="20"/>
          <w:szCs w:val="20"/>
          <w:lang w:eastAsia="en-US"/>
        </w:rPr>
        <w:t>»:</w:t>
      </w: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</w:pPr>
      <w:r w:rsidRPr="003D7145">
        <w:rPr>
          <w:rFonts w:asciiTheme="minorHAnsi" w:eastAsiaTheme="minorHAnsi" w:hAnsiTheme="minorHAnsi" w:cstheme="minorBidi"/>
          <w:bCs/>
          <w:color w:val="000000" w:themeColor="text1"/>
          <w:sz w:val="20"/>
          <w:szCs w:val="20"/>
          <w:lang w:eastAsia="en-US"/>
        </w:rPr>
        <w:t>«</w:t>
      </w:r>
      <w:proofErr w:type="spellStart"/>
      <w:proofErr w:type="gramStart"/>
      <w:r w:rsidRPr="003D7145">
        <w:rPr>
          <w:rFonts w:asciiTheme="minorHAnsi" w:eastAsiaTheme="minorHAnsi" w:hAnsiTheme="minorHAnsi" w:cstheme="minorBidi"/>
          <w:bCs/>
          <w:color w:val="000000" w:themeColor="text1"/>
          <w:sz w:val="20"/>
          <w:szCs w:val="20"/>
          <w:lang w:eastAsia="en-US"/>
        </w:rPr>
        <w:t>Биол</w:t>
      </w:r>
      <w:proofErr w:type="spellEnd"/>
      <w:proofErr w:type="gramEnd"/>
      <w:r w:rsidRPr="003D7145">
        <w:rPr>
          <w:rFonts w:asciiTheme="minorHAnsi" w:eastAsiaTheme="minorHAnsi" w:hAnsiTheme="minorHAnsi" w:cstheme="minorBidi"/>
          <w:bCs/>
          <w:color w:val="000000" w:themeColor="text1"/>
          <w:sz w:val="20"/>
          <w:szCs w:val="20"/>
          <w:lang w:eastAsia="en-US"/>
        </w:rPr>
        <w:t>»</w:t>
      </w:r>
      <w:r w:rsidRPr="003D714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— ведущая производственная компания, выпускающая литую алюминиевую посуду с антипригарным и керамическим покрытием, а также чугунную посуду. Торговая марка </w:t>
      </w:r>
      <w:r w:rsidRPr="003D7145">
        <w:rPr>
          <w:rFonts w:asciiTheme="minorHAnsi" w:eastAsiaTheme="minorHAnsi" w:hAnsiTheme="minorHAnsi" w:cstheme="minorBidi"/>
          <w:bCs/>
          <w:color w:val="000000" w:themeColor="text1"/>
          <w:sz w:val="20"/>
          <w:szCs w:val="20"/>
          <w:lang w:eastAsia="en-US"/>
        </w:rPr>
        <w:t>«</w:t>
      </w:r>
      <w:proofErr w:type="spellStart"/>
      <w:r w:rsidRPr="003D7145">
        <w:rPr>
          <w:rFonts w:asciiTheme="minorHAnsi" w:eastAsiaTheme="minorHAnsi" w:hAnsiTheme="minorHAnsi" w:cstheme="minorBidi"/>
          <w:bCs/>
          <w:color w:val="000000" w:themeColor="text1"/>
          <w:sz w:val="20"/>
          <w:szCs w:val="20"/>
          <w:lang w:eastAsia="en-US"/>
        </w:rPr>
        <w:t>Биол</w:t>
      </w:r>
      <w:proofErr w:type="spellEnd"/>
      <w:r w:rsidRPr="003D7145">
        <w:rPr>
          <w:rFonts w:asciiTheme="minorHAnsi" w:eastAsiaTheme="minorHAnsi" w:hAnsiTheme="minorHAnsi" w:cstheme="minorBidi"/>
          <w:bCs/>
          <w:color w:val="000000" w:themeColor="text1"/>
          <w:sz w:val="20"/>
          <w:szCs w:val="20"/>
          <w:lang w:eastAsia="en-US"/>
        </w:rPr>
        <w:t xml:space="preserve">» </w:t>
      </w:r>
      <w:r w:rsidRPr="003D714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известна на рынке посуды Украины, в странах СНГ и Европы более 14 лет и за это время зарекомендовала себя как один из </w:t>
      </w:r>
      <w:r w:rsidR="00B10760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самых </w:t>
      </w:r>
      <w:r w:rsidRPr="003D714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надежных поставщиков.</w:t>
      </w:r>
      <w:r w:rsidR="00B76F82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 xml:space="preserve"> </w:t>
      </w:r>
      <w:r w:rsidRPr="003D7145"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  <w:t>Ориентируясь на потребности рынка, предприятие постоянно расширяет ассортиментный ряд.</w:t>
      </w:r>
    </w:p>
    <w:p w:rsidR="003D7145" w:rsidRPr="00B76F82" w:rsidRDefault="003D7145" w:rsidP="003D71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000000" w:themeColor="text1"/>
          <w:sz w:val="20"/>
          <w:szCs w:val="20"/>
          <w:u w:val="single"/>
          <w:lang w:eastAsia="en-US"/>
        </w:rPr>
      </w:pPr>
      <w:r w:rsidRPr="00B76F82">
        <w:rPr>
          <w:rFonts w:asciiTheme="minorHAnsi" w:hAnsiTheme="minorHAnsi"/>
          <w:color w:val="000000" w:themeColor="text1"/>
          <w:sz w:val="20"/>
          <w:szCs w:val="20"/>
          <w:u w:val="single"/>
        </w:rPr>
        <w:t>www.biol.com.ua</w:t>
      </w:r>
    </w:p>
    <w:p w:rsidR="003D7145" w:rsidRPr="00B76F82" w:rsidRDefault="003D7145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bCs/>
          <w:color w:val="000000" w:themeColor="text1"/>
          <w:sz w:val="20"/>
          <w:szCs w:val="20"/>
          <w:u w:val="single"/>
        </w:rPr>
      </w:pP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О компании</w:t>
      </w:r>
      <w:r w:rsidRPr="003D7145">
        <w:rPr>
          <w:rStyle w:val="apple-converted-space"/>
          <w:rFonts w:asciiTheme="minorHAnsi" w:hAnsiTheme="minorHAnsi" w:cs="Tahoma"/>
          <w:b/>
          <w:bCs/>
          <w:color w:val="000000" w:themeColor="text1"/>
          <w:sz w:val="20"/>
          <w:szCs w:val="20"/>
        </w:rPr>
        <w:t> </w:t>
      </w:r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RBC Group:</w:t>
      </w:r>
    </w:p>
    <w:p w:rsidR="003D7145" w:rsidRDefault="00B76F82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B76F82">
        <w:rPr>
          <w:rFonts w:asciiTheme="minorHAnsi" w:hAnsiTheme="minorHAnsi" w:cs="Tahoma"/>
          <w:bCs/>
          <w:color w:val="000000" w:themeColor="text1"/>
          <w:sz w:val="20"/>
          <w:szCs w:val="20"/>
        </w:rPr>
        <w:t>RBC Group</w:t>
      </w:r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> — одна из ведущих консалтинго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>вых компаний на территории СНГ, создающая</w:t>
      </w:r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 xml:space="preserve"> успешно работающие решения по управлению 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промышленными </w:t>
      </w:r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>предприят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>иями на основе систем ERP и BI.  Компания построила системы планирования и управления производством для таких компаний как «Гидросила», «Червона Зирка», «АВМ Ампер», «Тракторозапчасть», «</w:t>
      </w:r>
      <w:proofErr w:type="spellStart"/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>Катерпиллар</w:t>
      </w:r>
      <w:proofErr w:type="spellEnd"/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» и многих других. </w:t>
      </w:r>
    </w:p>
    <w:p w:rsidR="003D7145" w:rsidRPr="00B76F82" w:rsidRDefault="009C7302" w:rsidP="003D71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hyperlink r:id="rId6" w:tgtFrame="_blank" w:history="1">
        <w:r w:rsidR="003D7145" w:rsidRPr="00B76F82">
          <w:rPr>
            <w:rStyle w:val="a4"/>
            <w:rFonts w:asciiTheme="minorHAnsi" w:hAnsiTheme="minorHAnsi" w:cs="Tahoma"/>
            <w:color w:val="000000" w:themeColor="text1"/>
            <w:sz w:val="20"/>
            <w:szCs w:val="20"/>
          </w:rPr>
          <w:t>www.rbcgrp.com</w:t>
        </w:r>
      </w:hyperlink>
    </w:p>
    <w:p w:rsidR="003D7145" w:rsidRPr="00B76F82" w:rsidRDefault="003D7145" w:rsidP="003D714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 xml:space="preserve">О компании </w:t>
      </w:r>
      <w:proofErr w:type="spellStart"/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Infor</w:t>
      </w:r>
      <w:proofErr w:type="spellEnd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>:</w:t>
      </w: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 xml:space="preserve">Компания </w:t>
      </w:r>
      <w:proofErr w:type="spellStart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>Infor</w:t>
      </w:r>
      <w:proofErr w:type="spellEnd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 xml:space="preserve"> является одной из лидирующих компаний в сфере программного обеспечения для бизнеса. </w:t>
      </w:r>
      <w:proofErr w:type="spellStart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>Infor</w:t>
      </w:r>
      <w:proofErr w:type="spellEnd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 xml:space="preserve"> предлагает полный набор решений для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 бизнеса корпоративного класса, включая 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  <w:lang w:val="en-US"/>
        </w:rPr>
        <w:t>ERP</w:t>
      </w:r>
      <w:r w:rsidR="00B10760" w:rsidRP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, 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  <w:lang w:val="en-US"/>
        </w:rPr>
        <w:t>CRM</w:t>
      </w:r>
      <w:r w:rsidR="00B10760" w:rsidRP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, 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  <w:lang w:val="en-US"/>
        </w:rPr>
        <w:t>EAM</w:t>
      </w:r>
      <w:r w:rsidR="00B10760" w:rsidRP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 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и другие продукты. </w:t>
      </w:r>
      <w:proofErr w:type="spellStart"/>
      <w:r w:rsidR="00B10760">
        <w:rPr>
          <w:rFonts w:asciiTheme="minorHAnsi" w:hAnsiTheme="minorHAnsi" w:cs="Tahoma"/>
          <w:color w:val="000000" w:themeColor="text1"/>
          <w:sz w:val="20"/>
          <w:szCs w:val="20"/>
          <w:lang w:val="en-US"/>
        </w:rPr>
        <w:t>Infor</w:t>
      </w:r>
      <w:proofErr w:type="spellEnd"/>
      <w:r w:rsidR="00B10760" w:rsidRP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 </w:t>
      </w:r>
      <w:proofErr w:type="gramStart"/>
      <w:r w:rsidR="00B10760">
        <w:rPr>
          <w:rFonts w:asciiTheme="minorHAnsi" w:hAnsiTheme="minorHAnsi" w:cs="Tahoma"/>
          <w:color w:val="000000" w:themeColor="text1"/>
          <w:sz w:val="20"/>
          <w:szCs w:val="20"/>
          <w:lang w:val="en-US"/>
        </w:rPr>
        <w:t>LN</w:t>
      </w:r>
      <w:r w:rsidR="00B10760" w:rsidRP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  -</w:t>
      </w:r>
      <w:proofErr w:type="gramEnd"/>
      <w:r w:rsidR="00B10760" w:rsidRP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 флагманский продукт </w:t>
      </w:r>
      <w:r w:rsidR="00B10760">
        <w:rPr>
          <w:rFonts w:asciiTheme="minorHAnsi" w:hAnsiTheme="minorHAnsi" w:cs="Tahoma"/>
          <w:color w:val="000000" w:themeColor="text1"/>
          <w:sz w:val="20"/>
          <w:szCs w:val="20"/>
        </w:rPr>
        <w:t xml:space="preserve">компании, являющийся мировым лидером в области автоматизации промышленных предприятий. В настоящее время </w:t>
      </w:r>
      <w:proofErr w:type="spellStart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>Infor</w:t>
      </w:r>
      <w:proofErr w:type="spellEnd"/>
      <w:r w:rsidRPr="003D7145">
        <w:rPr>
          <w:rFonts w:asciiTheme="minorHAnsi" w:hAnsiTheme="minorHAnsi" w:cs="Tahoma"/>
          <w:color w:val="000000" w:themeColor="text1"/>
          <w:sz w:val="20"/>
          <w:szCs w:val="20"/>
        </w:rPr>
        <w:t xml:space="preserve"> – один из самых больших в мире поставщиков программного обеспечения для бизнеса, имеющий более 70 000 клиентов по всему миру.</w:t>
      </w:r>
    </w:p>
    <w:p w:rsidR="003D7145" w:rsidRPr="003D7145" w:rsidRDefault="009C7302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hyperlink r:id="rId7" w:tgtFrame="_blank" w:history="1">
        <w:r w:rsidR="003D7145" w:rsidRPr="003D7145">
          <w:rPr>
            <w:rStyle w:val="a4"/>
            <w:rFonts w:asciiTheme="minorHAnsi" w:hAnsiTheme="minorHAnsi" w:cs="Tahoma"/>
            <w:color w:val="000000" w:themeColor="text1"/>
            <w:sz w:val="20"/>
            <w:szCs w:val="20"/>
          </w:rPr>
          <w:t>www.infor.com</w:t>
        </w:r>
      </w:hyperlink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</w:pPr>
    </w:p>
    <w:p w:rsidR="003D7145" w:rsidRPr="003D7145" w:rsidRDefault="003D7145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 xml:space="preserve">О компании </w:t>
      </w:r>
      <w:proofErr w:type="spellStart"/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Qlik</w:t>
      </w:r>
      <w:proofErr w:type="spellEnd"/>
      <w:r w:rsidRPr="003D7145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:</w:t>
      </w:r>
    </w:p>
    <w:p w:rsidR="00B76F82" w:rsidRPr="00B76F82" w:rsidRDefault="00B76F82" w:rsidP="003D714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>Продукт QlikView</w:t>
      </w:r>
      <w:r w:rsidRPr="00B76F82">
        <w:rPr>
          <w:rFonts w:asciiTheme="minorHAnsi" w:hAnsiTheme="minorHAnsi"/>
          <w:color w:val="000000" w:themeColor="text1"/>
        </w:rPr>
        <w:t> </w:t>
      </w:r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 xml:space="preserve">– это ведущая платформа класса </w:t>
      </w:r>
      <w:proofErr w:type="spellStart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>Business</w:t>
      </w:r>
      <w:proofErr w:type="spellEnd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 xml:space="preserve"> </w:t>
      </w:r>
      <w:proofErr w:type="spellStart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>Discovery</w:t>
      </w:r>
      <w:proofErr w:type="spellEnd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 xml:space="preserve">, которая предоставляет возможности самостоятельного </w:t>
      </w:r>
      <w:proofErr w:type="gramStart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>бизнес-анализа</w:t>
      </w:r>
      <w:proofErr w:type="gramEnd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 xml:space="preserve"> пользователям самых разных организаций по всему миру. </w:t>
      </w:r>
      <w:proofErr w:type="spellStart"/>
      <w:r>
        <w:rPr>
          <w:rFonts w:asciiTheme="minorHAnsi" w:hAnsiTheme="minorHAnsi" w:cs="Tahoma"/>
          <w:color w:val="000000" w:themeColor="text1"/>
          <w:sz w:val="20"/>
          <w:szCs w:val="20"/>
          <w:lang w:val="uk-UA"/>
        </w:rPr>
        <w:t>Сейчас</w:t>
      </w:r>
      <w:proofErr w:type="spellEnd"/>
      <w:r>
        <w:rPr>
          <w:rFonts w:asciiTheme="minorHAnsi" w:hAnsiTheme="minorHAnsi" w:cs="Tahoma"/>
          <w:color w:val="000000" w:themeColor="text1"/>
          <w:sz w:val="20"/>
          <w:szCs w:val="20"/>
          <w:lang w:val="uk-UA"/>
        </w:rPr>
        <w:t xml:space="preserve"> </w:t>
      </w:r>
      <w:proofErr w:type="spellStart"/>
      <w:r>
        <w:rPr>
          <w:rFonts w:asciiTheme="minorHAnsi" w:hAnsiTheme="minorHAnsi" w:cs="Tahoma"/>
          <w:color w:val="000000" w:themeColor="text1"/>
          <w:sz w:val="20"/>
          <w:szCs w:val="20"/>
          <w:lang w:val="en-US"/>
        </w:rPr>
        <w:t>Qlik</w:t>
      </w:r>
      <w:proofErr w:type="spellEnd"/>
      <w:r w:rsidRPr="00B76F82">
        <w:rPr>
          <w:rFonts w:asciiTheme="minorHAnsi" w:hAnsiTheme="minorHAnsi" w:cs="Tahoma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="Tahoma"/>
          <w:color w:val="000000" w:themeColor="text1"/>
          <w:sz w:val="20"/>
          <w:szCs w:val="20"/>
        </w:rPr>
        <w:t>используют более 33 000 компаний во всем мире, а компания входит в тройку самых быстрорастущих ИТ компаний в мире.</w:t>
      </w:r>
    </w:p>
    <w:p w:rsidR="00AA0CCE" w:rsidRPr="003D7145" w:rsidRDefault="009C7302" w:rsidP="00AE67FC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8" w:history="1">
        <w:r w:rsidR="003D7145" w:rsidRPr="00B76F82">
          <w:rPr>
            <w:rStyle w:val="a4"/>
            <w:rFonts w:asciiTheme="minorHAnsi" w:hAnsiTheme="minorHAnsi" w:cs="Tahoma"/>
            <w:color w:val="000000" w:themeColor="text1"/>
            <w:sz w:val="20"/>
            <w:szCs w:val="20"/>
          </w:rPr>
          <w:t>www.qlik.сom</w:t>
        </w:r>
      </w:hyperlink>
    </w:p>
    <w:p w:rsidR="00AA0CCE" w:rsidRPr="003D7145" w:rsidRDefault="00AA0CCE" w:rsidP="003D7145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AA0CCE" w:rsidRPr="003D7145" w:rsidRDefault="00AA0CCE" w:rsidP="003D7145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AA0CCE" w:rsidRPr="003D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CE"/>
    <w:rsid w:val="00005EA6"/>
    <w:rsid w:val="0007143C"/>
    <w:rsid w:val="0010345C"/>
    <w:rsid w:val="00212E7F"/>
    <w:rsid w:val="003D7145"/>
    <w:rsid w:val="003E4B6A"/>
    <w:rsid w:val="003F40A2"/>
    <w:rsid w:val="0050633F"/>
    <w:rsid w:val="005E5CBA"/>
    <w:rsid w:val="00976FD8"/>
    <w:rsid w:val="009C7302"/>
    <w:rsid w:val="00AA0CCE"/>
    <w:rsid w:val="00AE67FC"/>
    <w:rsid w:val="00B10760"/>
    <w:rsid w:val="00B76F82"/>
    <w:rsid w:val="00BE251F"/>
    <w:rsid w:val="00CB2C2B"/>
    <w:rsid w:val="00D72786"/>
    <w:rsid w:val="00E12B21"/>
    <w:rsid w:val="00E725A7"/>
    <w:rsid w:val="00EB7129"/>
    <w:rsid w:val="00ED62DF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145"/>
  </w:style>
  <w:style w:type="character" w:styleId="a4">
    <w:name w:val="Hyperlink"/>
    <w:basedOn w:val="a0"/>
    <w:uiPriority w:val="99"/>
    <w:unhideWhenUsed/>
    <w:rsid w:val="003D7145"/>
    <w:rPr>
      <w:color w:val="0000FF"/>
      <w:u w:val="single"/>
    </w:rPr>
  </w:style>
  <w:style w:type="character" w:styleId="a5">
    <w:name w:val="Strong"/>
    <w:basedOn w:val="a0"/>
    <w:uiPriority w:val="22"/>
    <w:qFormat/>
    <w:rsid w:val="003D71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145"/>
  </w:style>
  <w:style w:type="character" w:styleId="a4">
    <w:name w:val="Hyperlink"/>
    <w:basedOn w:val="a0"/>
    <w:uiPriority w:val="99"/>
    <w:unhideWhenUsed/>
    <w:rsid w:val="003D7145"/>
    <w:rPr>
      <w:color w:val="0000FF"/>
      <w:u w:val="single"/>
    </w:rPr>
  </w:style>
  <w:style w:type="character" w:styleId="a5">
    <w:name w:val="Strong"/>
    <w:basedOn w:val="a0"/>
    <w:uiPriority w:val="22"/>
    <w:qFormat/>
    <w:rsid w:val="003D71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ik.&#1089;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bcgrp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Замуренко</dc:creator>
  <cp:lastModifiedBy>Дмитрий Замуренко</cp:lastModifiedBy>
  <cp:revision>3</cp:revision>
  <dcterms:created xsi:type="dcterms:W3CDTF">2015-04-09T06:42:00Z</dcterms:created>
  <dcterms:modified xsi:type="dcterms:W3CDTF">2015-04-09T12:53:00Z</dcterms:modified>
</cp:coreProperties>
</file>